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E64" w:rsidRDefault="00465432" w:rsidP="00465432">
      <w:pPr>
        <w:jc w:val="center"/>
      </w:pPr>
      <w:r>
        <w:t>REGION III NASES MEETING</w:t>
      </w:r>
    </w:p>
    <w:p w:rsidR="00465432" w:rsidRDefault="00465432" w:rsidP="00465432">
      <w:pPr>
        <w:jc w:val="center"/>
      </w:pPr>
      <w:r>
        <w:t>October 31, 2011</w:t>
      </w:r>
    </w:p>
    <w:p w:rsidR="00465432" w:rsidRDefault="00465432" w:rsidP="00465432">
      <w:pPr>
        <w:jc w:val="center"/>
      </w:pPr>
      <w:r>
        <w:t>TJ’s – Norfolk</w:t>
      </w:r>
    </w:p>
    <w:p w:rsidR="00465432" w:rsidRDefault="00465432" w:rsidP="00465432">
      <w:pPr>
        <w:jc w:val="center"/>
      </w:pPr>
    </w:p>
    <w:p w:rsidR="00465432" w:rsidRDefault="00465432" w:rsidP="00465432">
      <w:pPr>
        <w:jc w:val="center"/>
      </w:pPr>
    </w:p>
    <w:p w:rsidR="00465432" w:rsidRDefault="00465432" w:rsidP="00465432">
      <w:r>
        <w:t xml:space="preserve">The Region III NASES meeting was held with the following present:  Jan Curry, ESU #7; Frank </w:t>
      </w:r>
      <w:proofErr w:type="spellStart"/>
      <w:r>
        <w:t>Hebenstreit</w:t>
      </w:r>
      <w:proofErr w:type="spellEnd"/>
      <w:r>
        <w:t xml:space="preserve">, Norfolk Public; Jason Harris, Columbus Public; Mary </w:t>
      </w:r>
      <w:proofErr w:type="spellStart"/>
      <w:r>
        <w:t>Luhr</w:t>
      </w:r>
      <w:proofErr w:type="spellEnd"/>
      <w:r>
        <w:t xml:space="preserve">, Norfolk Public; Andrea Stewart, West Point Public; </w:t>
      </w:r>
      <w:proofErr w:type="spellStart"/>
      <w:r>
        <w:t>Larianne</w:t>
      </w:r>
      <w:proofErr w:type="spellEnd"/>
      <w:r>
        <w:t xml:space="preserve"> Polk, ESU #7; Ruth Miller, ESU #8; </w:t>
      </w:r>
      <w:proofErr w:type="spellStart"/>
      <w:r>
        <w:t>Darris</w:t>
      </w:r>
      <w:proofErr w:type="spellEnd"/>
      <w:r>
        <w:t xml:space="preserve"> </w:t>
      </w:r>
      <w:proofErr w:type="spellStart"/>
      <w:r>
        <w:t>Mettler</w:t>
      </w:r>
      <w:proofErr w:type="spellEnd"/>
      <w:r>
        <w:t xml:space="preserve">, ESU #8; Stuart Clark, ESU #1; Molly </w:t>
      </w:r>
      <w:proofErr w:type="spellStart"/>
      <w:r>
        <w:t>Aschoff</w:t>
      </w:r>
      <w:proofErr w:type="spellEnd"/>
      <w:r>
        <w:t>, ESU #8.</w:t>
      </w:r>
    </w:p>
    <w:p w:rsidR="00465432" w:rsidRDefault="00465432" w:rsidP="00465432"/>
    <w:p w:rsidR="00465432" w:rsidRDefault="00465432" w:rsidP="00465432">
      <w:r>
        <w:t>Jason opened the meeting with introductions.</w:t>
      </w:r>
    </w:p>
    <w:p w:rsidR="00465432" w:rsidRDefault="00465432" w:rsidP="00465432"/>
    <w:p w:rsidR="00465432" w:rsidRDefault="00465432" w:rsidP="00465432">
      <w:r>
        <w:t>Frank had a residency question regarding who counts State Wards.  In the NSSRS report, the district where the student is placed and who is giving the service counts that student.  The SRS system, the State Ward is counted in the district that the student was made a ward from.  That district also does the IEP.</w:t>
      </w:r>
    </w:p>
    <w:p w:rsidR="00465432" w:rsidRDefault="00465432" w:rsidP="00465432"/>
    <w:p w:rsidR="00465432" w:rsidRDefault="00465432" w:rsidP="00465432">
      <w:r>
        <w:t>For non-wards, NSSRS and SRS both count where the student is receiving services.</w:t>
      </w:r>
    </w:p>
    <w:p w:rsidR="00465432" w:rsidRDefault="00465432" w:rsidP="00465432"/>
    <w:p w:rsidR="00465432" w:rsidRDefault="00465432" w:rsidP="00465432">
      <w:r>
        <w:t xml:space="preserve">MIPS program was discussed.  There will be new language for the parent information to be coming soon.  The program now includes Birth to age 21.  Eventually SRS will include the form for all students (currently </w:t>
      </w:r>
      <w:proofErr w:type="gramStart"/>
      <w:r>
        <w:t>it’s</w:t>
      </w:r>
      <w:proofErr w:type="gramEnd"/>
      <w:r>
        <w:t xml:space="preserve"> 3-21), but until then districts need to hand-print a MIPS form.</w:t>
      </w:r>
    </w:p>
    <w:p w:rsidR="00465432" w:rsidRDefault="00465432" w:rsidP="00465432"/>
    <w:p w:rsidR="00465432" w:rsidRDefault="00465432" w:rsidP="00465432">
      <w:r>
        <w:t>The new IEP forms on SRS will be coming soon.</w:t>
      </w:r>
    </w:p>
    <w:p w:rsidR="00465432" w:rsidRDefault="00465432" w:rsidP="00465432"/>
    <w:p w:rsidR="00465432" w:rsidRDefault="00465432" w:rsidP="00465432">
      <w:proofErr w:type="gramStart"/>
      <w:r>
        <w:t>Statement of Assurances are</w:t>
      </w:r>
      <w:proofErr w:type="gramEnd"/>
      <w:r>
        <w:t xml:space="preserve"> no longer submitted.  They will be included with the IDEA application and will be opening November 15.</w:t>
      </w:r>
    </w:p>
    <w:p w:rsidR="00465432" w:rsidRDefault="00465432" w:rsidP="00465432"/>
    <w:p w:rsidR="00465432" w:rsidRDefault="00465432" w:rsidP="00465432">
      <w:r>
        <w:t xml:space="preserve">Check frequently for any </w:t>
      </w:r>
      <w:proofErr w:type="spellStart"/>
      <w:r>
        <w:t>NeSA</w:t>
      </w:r>
      <w:proofErr w:type="spellEnd"/>
      <w:r>
        <w:t xml:space="preserve"> accommodations on the Department of Education web-site.</w:t>
      </w:r>
    </w:p>
    <w:p w:rsidR="00465432" w:rsidRDefault="00465432" w:rsidP="00465432"/>
    <w:p w:rsidR="00465432" w:rsidRDefault="00465432" w:rsidP="00465432">
      <w:r>
        <w:t>The group broke and listened to the NDE Sped Director’s call.</w:t>
      </w:r>
    </w:p>
    <w:p w:rsidR="00465432" w:rsidRDefault="00465432" w:rsidP="00465432"/>
    <w:p w:rsidR="00465432" w:rsidRDefault="00465432" w:rsidP="00465432">
      <w:r>
        <w:t>Jason asked that if anyone has something or someone they would like to be added to the Region III NASES meetings, to please e-mail him.</w:t>
      </w:r>
    </w:p>
    <w:p w:rsidR="00465432" w:rsidRDefault="00465432" w:rsidP="00465432"/>
    <w:p w:rsidR="00465432" w:rsidRDefault="00465432" w:rsidP="00465432">
      <w:r>
        <w:t>Comments on the GMS system were discussed.</w:t>
      </w:r>
    </w:p>
    <w:p w:rsidR="00C20EE9" w:rsidRDefault="00C20EE9" w:rsidP="00465432"/>
    <w:p w:rsidR="00C20EE9" w:rsidRDefault="00C20EE9" w:rsidP="00465432">
      <w:r>
        <w:t>Ruth mentioned that billings are “estimated” and that creates a problem with overbilling and was told no rebates would be allowed.  It was suggested to “under bill” and then recoup at the end of the year.</w:t>
      </w:r>
    </w:p>
    <w:p w:rsidR="00C20EE9" w:rsidRDefault="00C20EE9" w:rsidP="00465432"/>
    <w:p w:rsidR="00C20EE9" w:rsidRDefault="00C20EE9" w:rsidP="00465432">
      <w:r>
        <w:t xml:space="preserve">Stuart related that he liked the NDE Sped Director’s call being held at the same time as the Region III meeting as what one person misses, another picks up.  </w:t>
      </w:r>
    </w:p>
    <w:p w:rsidR="00C20EE9" w:rsidRDefault="00C20EE9" w:rsidP="00465432"/>
    <w:p w:rsidR="00C20EE9" w:rsidRDefault="00C20EE9" w:rsidP="00465432">
      <w:r>
        <w:t>Discussion was held on the on-site file and financial reviews being held.  ESU’s meeting is scheduled for November 10</w:t>
      </w:r>
      <w:r w:rsidRPr="00C20EE9">
        <w:rPr>
          <w:vertAlign w:val="superscript"/>
        </w:rPr>
        <w:t>th</w:t>
      </w:r>
      <w:r>
        <w:t xml:space="preserve">.  Stuart reported having the review held at </w:t>
      </w:r>
      <w:proofErr w:type="spellStart"/>
      <w:r>
        <w:t>Winside</w:t>
      </w:r>
      <w:proofErr w:type="spellEnd"/>
      <w:r>
        <w:t xml:space="preserve"> with everything overall being okay.  It was reported that files are not selected ahead of time.  Rita </w:t>
      </w:r>
      <w:proofErr w:type="spellStart"/>
      <w:r>
        <w:t>Hammitt</w:t>
      </w:r>
      <w:proofErr w:type="spellEnd"/>
      <w:r>
        <w:t xml:space="preserve"> sends out her own schedule.</w:t>
      </w:r>
    </w:p>
    <w:p w:rsidR="00C20EE9" w:rsidRDefault="00C20EE9" w:rsidP="00465432"/>
    <w:p w:rsidR="00C20EE9" w:rsidRDefault="00C20EE9" w:rsidP="00465432">
      <w:proofErr w:type="spellStart"/>
      <w:r>
        <w:t>Larianne</w:t>
      </w:r>
      <w:proofErr w:type="spellEnd"/>
      <w:r>
        <w:t xml:space="preserve"> will follow up on the SPED endorsement issue as she had not currently received a memo as was mentioned on the NDE Sped Director’s call.  School Psychologists will not get an Administrator Degree.  It’s not clear if the current School Psychologists will be grandfathered in.</w:t>
      </w:r>
    </w:p>
    <w:p w:rsidR="00C20EE9" w:rsidRDefault="00C20EE9" w:rsidP="00465432"/>
    <w:p w:rsidR="00C20EE9" w:rsidRDefault="00C20EE9" w:rsidP="00465432">
      <w:r>
        <w:t xml:space="preserve">January 18 &amp; 19, 2012, there will be a “Breakthrough Coach” conference in Kearney.  The cost is $200-$300 per team with most teams being made up of 2-3 people.  The conference will cover how to get more done in a 40 hour week.  Sign up through Angie in </w:t>
      </w:r>
      <w:proofErr w:type="spellStart"/>
      <w:r>
        <w:t>Larianne’s</w:t>
      </w:r>
      <w:proofErr w:type="spellEnd"/>
      <w:r>
        <w:t xml:space="preserve"> office (ESU #7).</w:t>
      </w:r>
    </w:p>
    <w:p w:rsidR="00C20EE9" w:rsidRDefault="00C20EE9" w:rsidP="00465432"/>
    <w:p w:rsidR="00C20EE9" w:rsidRDefault="00C20EE9" w:rsidP="00465432">
      <w:r>
        <w:t xml:space="preserve">Stuart asked how SRS was working and noted the new forms should be on-line within the next week or two.  A new form being developed is “Notice for Parent to Revoke Consent for Evaluation”.  The Nebraska Department of Education reviews the forms to make sure SRS is in compliance.  </w:t>
      </w:r>
    </w:p>
    <w:p w:rsidR="008E6423" w:rsidRDefault="008E6423" w:rsidP="00465432"/>
    <w:p w:rsidR="008E6423" w:rsidRDefault="008E6423" w:rsidP="00465432">
      <w:proofErr w:type="gramStart"/>
      <w:r>
        <w:t>Reminder that the Tech Fair will be November 7</w:t>
      </w:r>
      <w:r w:rsidRPr="008E6423">
        <w:rPr>
          <w:vertAlign w:val="superscript"/>
        </w:rPr>
        <w:t>th</w:t>
      </w:r>
      <w:r>
        <w:t xml:space="preserve"> at the Lifelong Learning Center in Norfolk.</w:t>
      </w:r>
      <w:proofErr w:type="gramEnd"/>
    </w:p>
    <w:p w:rsidR="008E6423" w:rsidRDefault="008E6423" w:rsidP="00465432"/>
    <w:p w:rsidR="008E6423" w:rsidRDefault="008E6423" w:rsidP="00465432">
      <w:r>
        <w:t>A question was asked as to why Nebraska did not apply for a waiver for the AYP.  It is reported that Nebraska does not follow the National standards and always does their own.</w:t>
      </w:r>
    </w:p>
    <w:p w:rsidR="008E6423" w:rsidRDefault="008E6423" w:rsidP="00465432"/>
    <w:p w:rsidR="008E6423" w:rsidRDefault="008E6423" w:rsidP="00465432">
      <w:r>
        <w:t>The meeting adjourned with lunch provided by NASES.</w:t>
      </w:r>
    </w:p>
    <w:p w:rsidR="008E6423" w:rsidRDefault="008E6423" w:rsidP="00465432"/>
    <w:p w:rsidR="008E6423" w:rsidRDefault="008E6423" w:rsidP="00465432">
      <w:r>
        <w:t>The next meeting is scheduled for November 30</w:t>
      </w:r>
      <w:r w:rsidRPr="008E6423">
        <w:rPr>
          <w:vertAlign w:val="superscript"/>
        </w:rPr>
        <w:t>th</w:t>
      </w:r>
      <w:r>
        <w:t xml:space="preserve"> at 9:00 a.m. at TJ’s in Norfolk.</w:t>
      </w:r>
    </w:p>
    <w:p w:rsidR="008E6423" w:rsidRDefault="008E6423" w:rsidP="00465432"/>
    <w:p w:rsidR="008E6423" w:rsidRDefault="008E6423" w:rsidP="00465432"/>
    <w:p w:rsidR="008E6423" w:rsidRDefault="00AE1C7B" w:rsidP="00465432">
      <w:r>
        <w:t xml:space="preserve">Jean </w:t>
      </w:r>
      <w:proofErr w:type="spellStart"/>
      <w:r>
        <w:t>Bierschenk</w:t>
      </w:r>
      <w:proofErr w:type="spellEnd"/>
      <w:r>
        <w:t>, Secretary</w:t>
      </w:r>
    </w:p>
    <w:p w:rsidR="00465432" w:rsidRDefault="00465432" w:rsidP="00465432">
      <w:pPr>
        <w:jc w:val="center"/>
      </w:pPr>
    </w:p>
    <w:sectPr w:rsidR="00465432" w:rsidSect="00AA7E6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5432"/>
    <w:rsid w:val="000E16DA"/>
    <w:rsid w:val="00444BCE"/>
    <w:rsid w:val="00465432"/>
    <w:rsid w:val="0074702B"/>
    <w:rsid w:val="008E6423"/>
    <w:rsid w:val="00AA7E64"/>
    <w:rsid w:val="00AE1C7B"/>
    <w:rsid w:val="00C20E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B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534</Words>
  <Characters>3045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Norfolk Public Schools</Company>
  <LinksUpToDate>false</LinksUpToDate>
  <CharactersWithSpaces>3572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2011-10-31T17:35:00Z</dcterms:created>
  <dcterms:modified xsi:type="dcterms:W3CDTF">2011-10-31T18:06:00Z</dcterms:modified>
</cp:coreProperties>
</file>